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DA13E8" w:rsidTr="001A4299">
        <w:trPr>
          <w:trHeight w:val="269"/>
        </w:trPr>
        <w:tc>
          <w:tcPr>
            <w:tcW w:w="8217" w:type="dxa"/>
          </w:tcPr>
          <w:p w:rsidR="00DA13E8" w:rsidRDefault="00DA13E8" w:rsidP="006479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47989" w:rsidRPr="006E133C" w:rsidRDefault="00647989" w:rsidP="00647989">
            <w:pPr>
              <w:jc w:val="center"/>
              <w:rPr>
                <w:b/>
                <w:sz w:val="28"/>
                <w:szCs w:val="28"/>
              </w:rPr>
            </w:pPr>
            <w:r w:rsidRPr="006E133C">
              <w:rPr>
                <w:rFonts w:cs="Tahoma"/>
                <w:b/>
                <w:color w:val="000000"/>
                <w:sz w:val="28"/>
                <w:szCs w:val="28"/>
              </w:rPr>
              <w:t>DIAGNOZA, MONITORING I EWALUACJA DZIAŁAŃ</w:t>
            </w:r>
            <w:r>
              <w:rPr>
                <w:rFonts w:cs="Tahoma"/>
                <w:b/>
                <w:color w:val="000000"/>
                <w:sz w:val="28"/>
                <w:szCs w:val="28"/>
              </w:rPr>
              <w:t xml:space="preserve"> </w:t>
            </w:r>
            <w:r w:rsidRPr="006E133C">
              <w:rPr>
                <w:rFonts w:cs="Tahoma"/>
                <w:b/>
                <w:color w:val="000000"/>
                <w:sz w:val="28"/>
                <w:szCs w:val="28"/>
              </w:rPr>
              <w:t xml:space="preserve">PODEJMOWANYCH W OBSZARZE PRZEMOCY W RODZINIE, </w:t>
            </w:r>
            <w:r w:rsidRPr="006E133C">
              <w:rPr>
                <w:b/>
                <w:sz w:val="28"/>
                <w:szCs w:val="28"/>
              </w:rPr>
              <w:t>WRAZ Z ELEMENTAMI PRAWA I PROFILAKTYKĄ WYPALENIA ZAWODOWEGO.</w:t>
            </w:r>
          </w:p>
          <w:p w:rsidR="00C97874" w:rsidRPr="00C97874" w:rsidRDefault="00C97874" w:rsidP="00C9787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526330847"/>
            <w:r w:rsidRPr="00C97874">
              <w:rPr>
                <w:rFonts w:ascii="Tahoma" w:hAnsi="Tahoma" w:cs="Tahoma"/>
                <w:sz w:val="20"/>
                <w:szCs w:val="20"/>
              </w:rPr>
              <w:t>Grupa 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989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 xml:space="preserve">.10, </w:t>
            </w:r>
            <w:r w:rsidR="0064798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  <w:r w:rsidR="0064798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12.11, </w:t>
            </w:r>
            <w:r w:rsidR="00647989">
              <w:rPr>
                <w:rFonts w:ascii="Tahoma" w:hAnsi="Tahoma" w:cs="Tahoma"/>
                <w:sz w:val="20"/>
                <w:szCs w:val="20"/>
              </w:rPr>
              <w:t>20.11</w:t>
            </w:r>
            <w:r>
              <w:rPr>
                <w:rFonts w:ascii="Tahoma" w:hAnsi="Tahoma" w:cs="Tahoma"/>
                <w:sz w:val="20"/>
                <w:szCs w:val="20"/>
              </w:rPr>
              <w:t>.2018 r.</w:t>
            </w:r>
            <w:r w:rsidR="001A4299">
              <w:rPr>
                <w:rFonts w:ascii="Tahoma" w:hAnsi="Tahoma" w:cs="Tahoma"/>
                <w:sz w:val="20"/>
                <w:szCs w:val="20"/>
              </w:rPr>
              <w:t xml:space="preserve"> miejsce: ARCHEION ul. św. Filipa 23</w:t>
            </w:r>
          </w:p>
          <w:p w:rsidR="00C97874" w:rsidRPr="00C97874" w:rsidRDefault="00C97874" w:rsidP="00C97874">
            <w:pPr>
              <w:rPr>
                <w:rFonts w:ascii="Tahoma" w:hAnsi="Tahoma" w:cs="Tahoma"/>
                <w:sz w:val="20"/>
                <w:szCs w:val="20"/>
              </w:rPr>
            </w:pPr>
            <w:r w:rsidRPr="00C97874">
              <w:rPr>
                <w:rFonts w:ascii="Tahoma" w:hAnsi="Tahoma" w:cs="Tahoma"/>
                <w:sz w:val="20"/>
                <w:szCs w:val="20"/>
              </w:rPr>
              <w:t>Grupa II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989">
              <w:rPr>
                <w:rFonts w:ascii="Tahoma" w:hAnsi="Tahoma" w:cs="Tahoma"/>
                <w:sz w:val="20"/>
                <w:szCs w:val="20"/>
              </w:rPr>
              <w:t>7</w:t>
            </w:r>
            <w:r w:rsidR="00E96367">
              <w:rPr>
                <w:rFonts w:ascii="Tahoma" w:hAnsi="Tahoma" w:cs="Tahoma"/>
                <w:sz w:val="20"/>
                <w:szCs w:val="20"/>
              </w:rPr>
              <w:t>.1</w:t>
            </w:r>
            <w:r w:rsidR="00647989">
              <w:rPr>
                <w:rFonts w:ascii="Tahoma" w:hAnsi="Tahoma" w:cs="Tahoma"/>
                <w:sz w:val="20"/>
                <w:szCs w:val="20"/>
              </w:rPr>
              <w:t>1</w:t>
            </w:r>
            <w:r w:rsidR="00E9636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47989">
              <w:rPr>
                <w:rFonts w:ascii="Tahoma" w:hAnsi="Tahoma" w:cs="Tahoma"/>
                <w:sz w:val="20"/>
                <w:szCs w:val="20"/>
              </w:rPr>
              <w:t>19.11, 3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  <w:r w:rsidR="0064798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96367">
              <w:rPr>
                <w:rFonts w:ascii="Tahoma" w:hAnsi="Tahoma" w:cs="Tahoma"/>
                <w:sz w:val="20"/>
                <w:szCs w:val="20"/>
              </w:rPr>
              <w:t>1</w:t>
            </w:r>
            <w:r w:rsidR="00647989">
              <w:rPr>
                <w:rFonts w:ascii="Tahoma" w:hAnsi="Tahoma" w:cs="Tahoma"/>
                <w:sz w:val="20"/>
                <w:szCs w:val="20"/>
              </w:rPr>
              <w:t>1</w:t>
            </w:r>
            <w:r w:rsidR="00E96367">
              <w:rPr>
                <w:rFonts w:ascii="Tahoma" w:hAnsi="Tahoma" w:cs="Tahoma"/>
                <w:sz w:val="20"/>
                <w:szCs w:val="20"/>
              </w:rPr>
              <w:t>.1</w:t>
            </w:r>
            <w:r w:rsidR="00647989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>2018 r.</w:t>
            </w:r>
            <w:r w:rsidR="001A4299">
              <w:rPr>
                <w:rFonts w:ascii="Tahoma" w:hAnsi="Tahoma" w:cs="Tahoma"/>
                <w:sz w:val="20"/>
                <w:szCs w:val="20"/>
              </w:rPr>
              <w:t xml:space="preserve">  miejsce:</w:t>
            </w:r>
            <w:bookmarkStart w:id="1" w:name="_GoBack"/>
            <w:bookmarkEnd w:id="1"/>
            <w:r w:rsidR="00BB05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0586">
              <w:rPr>
                <w:rFonts w:ascii="Tahoma" w:hAnsi="Tahoma" w:cs="Tahoma"/>
                <w:sz w:val="20"/>
                <w:szCs w:val="20"/>
              </w:rPr>
              <w:t>ROPS ul. Piastowska 32 s.2</w:t>
            </w:r>
          </w:p>
          <w:p w:rsidR="00C97874" w:rsidRPr="0048608A" w:rsidRDefault="00C97874" w:rsidP="00C97874">
            <w:pPr>
              <w:rPr>
                <w:rFonts w:ascii="Tahoma" w:hAnsi="Tahoma" w:cs="Tahoma"/>
                <w:sz w:val="20"/>
                <w:szCs w:val="20"/>
              </w:rPr>
            </w:pPr>
            <w:r w:rsidRPr="00C97874">
              <w:rPr>
                <w:rFonts w:ascii="Tahoma" w:hAnsi="Tahoma" w:cs="Tahoma"/>
                <w:sz w:val="20"/>
                <w:szCs w:val="20"/>
              </w:rPr>
              <w:t>Grupa III terminy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C9787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608A">
              <w:rPr>
                <w:rFonts w:ascii="Tahoma" w:hAnsi="Tahoma" w:cs="Tahoma"/>
                <w:sz w:val="20"/>
                <w:szCs w:val="20"/>
              </w:rPr>
              <w:t>20.11, 26</w:t>
            </w:r>
            <w:r w:rsidR="00675C95">
              <w:rPr>
                <w:rFonts w:ascii="Tahoma" w:hAnsi="Tahoma" w:cs="Tahoma"/>
                <w:sz w:val="20"/>
                <w:szCs w:val="20"/>
              </w:rPr>
              <w:t xml:space="preserve">.11, </w:t>
            </w:r>
            <w:r w:rsidR="0048608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  <w:r w:rsidR="0048608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8608A">
              <w:rPr>
                <w:rFonts w:ascii="Tahoma" w:hAnsi="Tahoma" w:cs="Tahoma"/>
                <w:sz w:val="20"/>
                <w:szCs w:val="20"/>
              </w:rPr>
              <w:t>10.12.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2018 r. </w:t>
            </w:r>
            <w:r w:rsidR="001A4299">
              <w:rPr>
                <w:rFonts w:ascii="Tahoma" w:hAnsi="Tahoma" w:cs="Tahoma"/>
                <w:sz w:val="20"/>
                <w:szCs w:val="20"/>
              </w:rPr>
              <w:t>miejsce: ROPS ul. Piastowska 32 s.2</w:t>
            </w:r>
            <w:bookmarkEnd w:id="0"/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2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2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A4299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8608A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3780"/>
    <w:rsid w:val="00626C5A"/>
    <w:rsid w:val="006277AB"/>
    <w:rsid w:val="006432DC"/>
    <w:rsid w:val="0064421B"/>
    <w:rsid w:val="00647989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0586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F8ED75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94C5-9D79-4BAC-B9B3-C1D4C7A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11</cp:revision>
  <cp:lastPrinted>2018-06-04T10:57:00Z</cp:lastPrinted>
  <dcterms:created xsi:type="dcterms:W3CDTF">2018-08-17T07:35:00Z</dcterms:created>
  <dcterms:modified xsi:type="dcterms:W3CDTF">2018-10-03T10:03:00Z</dcterms:modified>
</cp:coreProperties>
</file>